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5B7A266B" w:rsidR="00543A0C" w:rsidRPr="007A4F54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3D153E84" w:rsidR="0002722C" w:rsidRPr="00CB3099" w:rsidRDefault="0077505A" w:rsidP="008E0C5E">
      <w:pPr>
        <w:pStyle w:val="Subhead"/>
      </w:pPr>
      <w:r>
        <w:t xml:space="preserve">Mehrheitsbeteiligung an </w:t>
      </w:r>
      <w:r w:rsidR="007E731F">
        <w:t>Werkzeughersteller</w:t>
      </w:r>
    </w:p>
    <w:p w14:paraId="439F26C7" w14:textId="61B0471D" w:rsidR="0002722C" w:rsidRPr="00CB3099" w:rsidRDefault="0077505A" w:rsidP="00233E0A">
      <w:pPr>
        <w:pStyle w:val="Headline"/>
      </w:pPr>
      <w:r w:rsidRPr="0077505A">
        <w:t>Ardex baut seine Marktposition in Australien und den USA weiter aus</w:t>
      </w:r>
    </w:p>
    <w:p w14:paraId="105BD0E1" w14:textId="0A988A23" w:rsidR="007B2FE9" w:rsidRDefault="00DC0E34" w:rsidP="00002E4F">
      <w:pPr>
        <w:pStyle w:val="Datum"/>
        <w:spacing w:after="200" w:line="264" w:lineRule="auto"/>
      </w:pPr>
      <w:r>
        <w:t xml:space="preserve">Witten, </w:t>
      </w:r>
      <w:r w:rsidR="000B711E">
        <w:t>12</w:t>
      </w:r>
      <w:bookmarkStart w:id="1" w:name="_GoBack"/>
      <w:bookmarkEnd w:id="1"/>
      <w:r>
        <w:t xml:space="preserve">. </w:t>
      </w:r>
      <w:r w:rsidR="00CB1E00">
        <w:t>März</w:t>
      </w:r>
      <w:r w:rsidR="00604461">
        <w:t xml:space="preserve"> </w:t>
      </w:r>
      <w:r>
        <w:t>201</w:t>
      </w:r>
      <w:r w:rsidR="0040070D">
        <w:t>8</w:t>
      </w:r>
      <w:r>
        <w:t>.</w:t>
      </w:r>
      <w:r w:rsidR="00967304">
        <w:t xml:space="preserve"> </w:t>
      </w:r>
      <w:r w:rsidR="007B2FE9">
        <w:t xml:space="preserve">Die </w:t>
      </w:r>
      <w:r w:rsidR="003C4AFA" w:rsidRPr="003C4AFA">
        <w:t xml:space="preserve">Ardex-Gruppe </w:t>
      </w:r>
      <w:r w:rsidR="007B2FE9">
        <w:t xml:space="preserve">wächst weiter: </w:t>
      </w:r>
      <w:r w:rsidR="00E7327E">
        <w:t>Das</w:t>
      </w:r>
      <w:r w:rsidR="007B2FE9">
        <w:t xml:space="preserve"> Bauchemie</w:t>
      </w:r>
      <w:r w:rsidR="00E7327E">
        <w:t>unternehmen</w:t>
      </w:r>
      <w:r w:rsidR="007B2FE9">
        <w:t xml:space="preserve"> mit Hauptsitz in Witten beteiligt sich mehrheitlich an dem australischen Werkzeughersteller DTA</w:t>
      </w:r>
      <w:r w:rsidR="00E7327E">
        <w:t>, der hochwertige Produkte für Fli</w:t>
      </w:r>
      <w:r w:rsidR="00D828FD">
        <w:t xml:space="preserve">esen- und Bodenleger herstellt und diese in Australien, Neuseeland und den USA vertreibt. </w:t>
      </w:r>
    </w:p>
    <w:p w14:paraId="4DF5AB00" w14:textId="638BFE83" w:rsidR="00A12EF4" w:rsidRPr="00A12EF4" w:rsidRDefault="00A12EF4" w:rsidP="00002E4F">
      <w:pPr>
        <w:pStyle w:val="Zwischenberschrift"/>
        <w:spacing w:after="200" w:line="264" w:lineRule="auto"/>
        <w:rPr>
          <w:b w:val="0"/>
        </w:rPr>
      </w:pPr>
      <w:r w:rsidRPr="00A12EF4">
        <w:rPr>
          <w:b w:val="0"/>
        </w:rPr>
        <w:t>DTA wurde 1976 gegründet und ist heute Marktführer in Australien</w:t>
      </w:r>
      <w:r w:rsidR="00412FDB">
        <w:rPr>
          <w:b w:val="0"/>
        </w:rPr>
        <w:t>. Das Unternehmen</w:t>
      </w:r>
      <w:r w:rsidRPr="00A12EF4">
        <w:rPr>
          <w:b w:val="0"/>
        </w:rPr>
        <w:t xml:space="preserve"> produziert, importiert und vertreibt seine Qualitätsprodukte bisher in den Märkten Australien, Neuseeland und den USA. Mit dem Anspruch</w:t>
      </w:r>
      <w:r w:rsidR="00412FDB">
        <w:rPr>
          <w:b w:val="0"/>
        </w:rPr>
        <w:t>,</w:t>
      </w:r>
      <w:r w:rsidRPr="00A12EF4">
        <w:rPr>
          <w:b w:val="0"/>
        </w:rPr>
        <w:t xml:space="preserve"> innovative und zuverlässige Produkte zu liefern, liegt der Fokus auf dem Profisegment.</w:t>
      </w:r>
      <w:r w:rsidR="005E7374">
        <w:rPr>
          <w:b w:val="0"/>
        </w:rPr>
        <w:t xml:space="preserve"> </w:t>
      </w:r>
      <w:r w:rsidRPr="00A12EF4">
        <w:rPr>
          <w:b w:val="0"/>
        </w:rPr>
        <w:t>„Dieses Joint Venture ist eine einzigartige Ergänzung zu der vo</w:t>
      </w:r>
      <w:r w:rsidR="00412FDB">
        <w:rPr>
          <w:b w:val="0"/>
        </w:rPr>
        <w:t>n uns angestrebten Systemlösung</w:t>
      </w:r>
      <w:r w:rsidRPr="00A12EF4">
        <w:rPr>
          <w:b w:val="0"/>
        </w:rPr>
        <w:t>“</w:t>
      </w:r>
      <w:r w:rsidR="00412FDB">
        <w:rPr>
          <w:b w:val="0"/>
        </w:rPr>
        <w:t>,</w:t>
      </w:r>
      <w:r w:rsidRPr="00A12EF4">
        <w:rPr>
          <w:b w:val="0"/>
        </w:rPr>
        <w:t xml:space="preserve"> sagt Mark Eslamlooy, CEO der Ardex-Gruppe. „Die Synergien, die wir mit DTA entwickeln, werden unseren Kunden hohen zusätzlichen Nutzen bringen.“</w:t>
      </w:r>
    </w:p>
    <w:p w14:paraId="7FAC133C" w14:textId="52E92D97" w:rsidR="00A12EF4" w:rsidRPr="00A12EF4" w:rsidRDefault="00A12EF4" w:rsidP="00002E4F">
      <w:pPr>
        <w:pStyle w:val="Zwischenberschrift"/>
        <w:spacing w:after="200" w:line="264" w:lineRule="auto"/>
        <w:rPr>
          <w:b w:val="0"/>
        </w:rPr>
      </w:pPr>
      <w:r w:rsidRPr="00A12EF4">
        <w:rPr>
          <w:b w:val="0"/>
        </w:rPr>
        <w:t>„DTA ist stolz, ein Teil der Ardex-Gruppe zu werden“, betont Phillip Cozens, Eigentümer von DTA. „Wir gehen davon aus, damit weltweit Chancen für DTA besser nutzen zu können.“</w:t>
      </w:r>
      <w:r w:rsidR="00233435">
        <w:rPr>
          <w:b w:val="0"/>
        </w:rPr>
        <w:t xml:space="preserve"> </w:t>
      </w:r>
      <w:r w:rsidRPr="00A12EF4">
        <w:rPr>
          <w:b w:val="0"/>
        </w:rPr>
        <w:t>Auch weiterhin wird DTA eigenständig in den Heimatmärkten Australien, Neuseeland und den USA operieren. In keinem der beiden Unternehmen sind personelle Veränderungen geplant.</w:t>
      </w:r>
    </w:p>
    <w:p w14:paraId="010F2428" w14:textId="0F17D275" w:rsidR="00A12EF4" w:rsidRPr="00641187" w:rsidRDefault="00A12EF4" w:rsidP="00412FDB">
      <w:pPr>
        <w:pStyle w:val="Zwischenberschrift"/>
        <w:spacing w:after="240"/>
        <w:rPr>
          <w:b w:val="0"/>
          <w:sz w:val="18"/>
          <w:szCs w:val="18"/>
        </w:rPr>
      </w:pPr>
      <w:r w:rsidRPr="00641187">
        <w:rPr>
          <w:sz w:val="18"/>
          <w:szCs w:val="18"/>
        </w:rPr>
        <w:t>Über DTA</w:t>
      </w:r>
      <w:r w:rsidR="002E61BA" w:rsidRPr="00641187">
        <w:rPr>
          <w:sz w:val="18"/>
          <w:szCs w:val="18"/>
        </w:rPr>
        <w:br/>
      </w:r>
      <w:r w:rsidRPr="00641187">
        <w:rPr>
          <w:b w:val="0"/>
          <w:sz w:val="18"/>
          <w:szCs w:val="18"/>
        </w:rPr>
        <w:t>Gegründet 1976, hat sich DTA mit der Herstellung, dem Import und Vertrieb von qualitativ hochwertigen Werkzeugen und Maschinen für den Wand- und Bodenmarkt zum Marktführer in der australischen Fliesenindustrie entwickelt.</w:t>
      </w:r>
      <w:r w:rsidR="00233435" w:rsidRPr="00641187">
        <w:rPr>
          <w:b w:val="0"/>
          <w:sz w:val="18"/>
          <w:szCs w:val="18"/>
        </w:rPr>
        <w:t xml:space="preserve"> </w:t>
      </w:r>
      <w:r w:rsidRPr="00641187">
        <w:rPr>
          <w:b w:val="0"/>
          <w:sz w:val="18"/>
          <w:szCs w:val="18"/>
        </w:rPr>
        <w:t>Mit Standorten in Aus</w:t>
      </w:r>
      <w:r w:rsidR="00412FDB" w:rsidRPr="00641187">
        <w:rPr>
          <w:b w:val="0"/>
          <w:sz w:val="18"/>
          <w:szCs w:val="18"/>
        </w:rPr>
        <w:t>tralien, Neuseeland und den USA</w:t>
      </w:r>
      <w:r w:rsidRPr="00641187">
        <w:rPr>
          <w:b w:val="0"/>
          <w:sz w:val="18"/>
          <w:szCs w:val="18"/>
        </w:rPr>
        <w:t xml:space="preserve"> fokussiert DTA Innovationen und die Weiterentwicklung des Produktportfolios, wobei die professionelle Qualität gesichert wird.</w:t>
      </w:r>
    </w:p>
    <w:p w14:paraId="405E27BE" w14:textId="0678E6CD" w:rsidR="00604EEB" w:rsidRPr="00641187" w:rsidRDefault="00604EEB" w:rsidP="00816094">
      <w:pPr>
        <w:pStyle w:val="Zwischenberschrift"/>
        <w:rPr>
          <w:sz w:val="18"/>
          <w:szCs w:val="18"/>
        </w:rPr>
      </w:pPr>
      <w:r w:rsidRPr="00641187">
        <w:rPr>
          <w:sz w:val="18"/>
          <w:szCs w:val="18"/>
        </w:rPr>
        <w:t>Übe</w:t>
      </w:r>
      <w:r w:rsidR="0086468C" w:rsidRPr="00641187">
        <w:rPr>
          <w:sz w:val="18"/>
          <w:szCs w:val="18"/>
        </w:rPr>
        <w:t>r Ardex</w:t>
      </w:r>
    </w:p>
    <w:p w14:paraId="772788F3" w14:textId="1FF191AC" w:rsidR="00604EEB" w:rsidRPr="00641187" w:rsidRDefault="00604EEB" w:rsidP="004A568B">
      <w:pPr>
        <w:pStyle w:val="Flietext"/>
        <w:spacing w:after="240"/>
        <w:rPr>
          <w:sz w:val="18"/>
          <w:szCs w:val="18"/>
        </w:rPr>
      </w:pPr>
      <w:r w:rsidRPr="00641187">
        <w:rPr>
          <w:sz w:val="18"/>
          <w:szCs w:val="18"/>
        </w:rPr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 w:rsidRPr="00641187">
        <w:rPr>
          <w:sz w:val="18"/>
          <w:szCs w:val="18"/>
        </w:rPr>
        <w:t>-</w:t>
      </w:r>
      <w:r w:rsidRPr="00641187">
        <w:rPr>
          <w:sz w:val="18"/>
          <w:szCs w:val="18"/>
        </w:rPr>
        <w:t>G</w:t>
      </w:r>
      <w:r w:rsidR="002339AF" w:rsidRPr="00641187">
        <w:rPr>
          <w:sz w:val="18"/>
          <w:szCs w:val="18"/>
        </w:rPr>
        <w:t>ruppe beschäftigt heute über 2.7</w:t>
      </w:r>
      <w:r w:rsidRPr="00641187">
        <w:rPr>
          <w:sz w:val="18"/>
          <w:szCs w:val="18"/>
        </w:rPr>
        <w:t>00 Mitarbeiter und ist in mehr als 50 Ländern auf allen Kontinenten präsent, im Kern</w:t>
      </w:r>
      <w:r w:rsidR="005A0282" w:rsidRPr="00641187">
        <w:rPr>
          <w:sz w:val="18"/>
          <w:szCs w:val="18"/>
        </w:rPr>
        <w:softHyphen/>
      </w:r>
      <w:r w:rsidRPr="00641187">
        <w:rPr>
          <w:sz w:val="18"/>
          <w:szCs w:val="18"/>
        </w:rPr>
        <w:t xml:space="preserve">markt Europa nahezu flächendeckend. Mit </w:t>
      </w:r>
      <w:r w:rsidR="00AE185D" w:rsidRPr="00641187">
        <w:rPr>
          <w:sz w:val="18"/>
          <w:szCs w:val="18"/>
        </w:rPr>
        <w:t>mehr als zehn</w:t>
      </w:r>
      <w:r w:rsidRPr="00641187">
        <w:rPr>
          <w:sz w:val="18"/>
          <w:szCs w:val="18"/>
        </w:rPr>
        <w:t xml:space="preserve"> großen Marken erwirtschaftet Ardex weltweit einen Gesamtumsatz von mehr als </w:t>
      </w:r>
      <w:r w:rsidR="002339AF" w:rsidRPr="00641187">
        <w:rPr>
          <w:sz w:val="18"/>
          <w:szCs w:val="18"/>
        </w:rPr>
        <w:t>720</w:t>
      </w:r>
      <w:r w:rsidRPr="00641187">
        <w:rPr>
          <w:sz w:val="18"/>
          <w:szCs w:val="18"/>
        </w:rPr>
        <w:t xml:space="preserve"> Millionen Euro.</w:t>
      </w:r>
    </w:p>
    <w:p w14:paraId="42BDC5D1" w14:textId="77777777" w:rsidR="00604EEB" w:rsidRPr="00641187" w:rsidRDefault="00604EEB" w:rsidP="00604EEB">
      <w:pPr>
        <w:pStyle w:val="Presseanfragenbittean"/>
      </w:pPr>
      <w:r w:rsidRPr="00641187">
        <w:t>Presseanfragen bitte an:</w:t>
      </w:r>
    </w:p>
    <w:p w14:paraId="055AC05E" w14:textId="77777777" w:rsidR="00604EEB" w:rsidRPr="00641187" w:rsidRDefault="00604EEB" w:rsidP="00604EEB">
      <w:pPr>
        <w:pStyle w:val="PresseanfrageAdresse"/>
      </w:pPr>
      <w:r w:rsidRPr="00641187">
        <w:t>Ardex GmbH</w:t>
      </w:r>
    </w:p>
    <w:p w14:paraId="5EDF5184" w14:textId="342CBE20" w:rsidR="0002722C" w:rsidRPr="00641187" w:rsidRDefault="00123D47" w:rsidP="00BA2E76">
      <w:pPr>
        <w:pStyle w:val="PresseanfrageAdresse"/>
      </w:pPr>
      <w:r w:rsidRPr="00641187">
        <w:t>Dr. Markus Stolper</w:t>
      </w:r>
      <w:r w:rsidR="00C028D3" w:rsidRPr="00641187">
        <w:t xml:space="preserve">, </w:t>
      </w:r>
      <w:r w:rsidR="00BA2E76" w:rsidRPr="00641187">
        <w:t>Friedrich-Ebert-Straße 45, 58453 Witten</w:t>
      </w:r>
      <w:r w:rsidR="00BA2E76" w:rsidRPr="00641187">
        <w:br/>
      </w:r>
      <w:r w:rsidR="0036042F" w:rsidRPr="00641187">
        <w:t>Tel. 02302 664-584</w:t>
      </w:r>
      <w:r w:rsidR="00BA2E76" w:rsidRPr="00641187">
        <w:t>, </w:t>
      </w:r>
      <w:hyperlink r:id="rId8" w:history="1">
        <w:r w:rsidR="0036042F" w:rsidRPr="00641187">
          <w:rPr>
            <w:rStyle w:val="Link"/>
          </w:rPr>
          <w:t>markus.stolper@ardex.de</w:t>
        </w:r>
      </w:hyperlink>
    </w:p>
    <w:sectPr w:rsidR="0002722C" w:rsidRPr="00641187" w:rsidSect="004B2BC0">
      <w:headerReference w:type="default" r:id="rId9"/>
      <w:footerReference w:type="default" r:id="rId10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0F6DE" w14:textId="77777777" w:rsidR="00653172" w:rsidRDefault="00653172" w:rsidP="000B3809">
      <w:pPr>
        <w:spacing w:line="240" w:lineRule="auto"/>
      </w:pPr>
      <w:r>
        <w:separator/>
      </w:r>
    </w:p>
  </w:endnote>
  <w:endnote w:type="continuationSeparator" w:id="0">
    <w:p w14:paraId="5462BB48" w14:textId="77777777" w:rsidR="00653172" w:rsidRDefault="00653172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F47758" w:rsidRDefault="00653172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D7CE86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E1DF" w14:textId="77777777" w:rsidR="00653172" w:rsidRDefault="00653172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070A82CB" w14:textId="77777777" w:rsidR="00653172" w:rsidRDefault="00653172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58FD5608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0B711E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47C9"/>
    <w:multiLevelType w:val="hybridMultilevel"/>
    <w:tmpl w:val="0F7C630C"/>
    <w:lvl w:ilvl="0" w:tplc="F65AA164">
      <w:start w:val="195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01B7E"/>
    <w:rsid w:val="0000218B"/>
    <w:rsid w:val="00002E4F"/>
    <w:rsid w:val="00006DC6"/>
    <w:rsid w:val="00007ACE"/>
    <w:rsid w:val="000138FB"/>
    <w:rsid w:val="00013908"/>
    <w:rsid w:val="00015723"/>
    <w:rsid w:val="0002722C"/>
    <w:rsid w:val="00036078"/>
    <w:rsid w:val="0004022E"/>
    <w:rsid w:val="000564A2"/>
    <w:rsid w:val="000564EA"/>
    <w:rsid w:val="00057231"/>
    <w:rsid w:val="00066700"/>
    <w:rsid w:val="000800B2"/>
    <w:rsid w:val="000971DE"/>
    <w:rsid w:val="000A179A"/>
    <w:rsid w:val="000B05D6"/>
    <w:rsid w:val="000B1EC2"/>
    <w:rsid w:val="000B3809"/>
    <w:rsid w:val="000B711E"/>
    <w:rsid w:val="000D2816"/>
    <w:rsid w:val="000E14D4"/>
    <w:rsid w:val="000F518C"/>
    <w:rsid w:val="00106127"/>
    <w:rsid w:val="00107D15"/>
    <w:rsid w:val="00112EA7"/>
    <w:rsid w:val="00113290"/>
    <w:rsid w:val="00121B0F"/>
    <w:rsid w:val="00123D47"/>
    <w:rsid w:val="00135EFB"/>
    <w:rsid w:val="001423D7"/>
    <w:rsid w:val="00151FE4"/>
    <w:rsid w:val="00152348"/>
    <w:rsid w:val="00162805"/>
    <w:rsid w:val="0017090F"/>
    <w:rsid w:val="00174F44"/>
    <w:rsid w:val="00176847"/>
    <w:rsid w:val="00190083"/>
    <w:rsid w:val="001913BF"/>
    <w:rsid w:val="001957F7"/>
    <w:rsid w:val="00196218"/>
    <w:rsid w:val="001A6A9C"/>
    <w:rsid w:val="001A756D"/>
    <w:rsid w:val="001B5EA3"/>
    <w:rsid w:val="001B66DC"/>
    <w:rsid w:val="001C4F5E"/>
    <w:rsid w:val="001C796D"/>
    <w:rsid w:val="001D057C"/>
    <w:rsid w:val="001D4516"/>
    <w:rsid w:val="001D7548"/>
    <w:rsid w:val="001E31B9"/>
    <w:rsid w:val="001F1724"/>
    <w:rsid w:val="001F3F26"/>
    <w:rsid w:val="001F7EC5"/>
    <w:rsid w:val="002009F8"/>
    <w:rsid w:val="00202899"/>
    <w:rsid w:val="00202931"/>
    <w:rsid w:val="002114F9"/>
    <w:rsid w:val="00211730"/>
    <w:rsid w:val="002124F0"/>
    <w:rsid w:val="00213096"/>
    <w:rsid w:val="0021356F"/>
    <w:rsid w:val="0021567A"/>
    <w:rsid w:val="0022453C"/>
    <w:rsid w:val="002263AE"/>
    <w:rsid w:val="00233435"/>
    <w:rsid w:val="002339AF"/>
    <w:rsid w:val="00233E0A"/>
    <w:rsid w:val="00244728"/>
    <w:rsid w:val="00247D9A"/>
    <w:rsid w:val="002552CD"/>
    <w:rsid w:val="00273D62"/>
    <w:rsid w:val="0027453D"/>
    <w:rsid w:val="00275D9B"/>
    <w:rsid w:val="002764C4"/>
    <w:rsid w:val="00276C37"/>
    <w:rsid w:val="00276E4C"/>
    <w:rsid w:val="002A2754"/>
    <w:rsid w:val="002A7004"/>
    <w:rsid w:val="002A79D6"/>
    <w:rsid w:val="002C2BC4"/>
    <w:rsid w:val="002C3093"/>
    <w:rsid w:val="002D53AE"/>
    <w:rsid w:val="002D62A5"/>
    <w:rsid w:val="002E61BA"/>
    <w:rsid w:val="002F3695"/>
    <w:rsid w:val="00310981"/>
    <w:rsid w:val="00322003"/>
    <w:rsid w:val="0032231B"/>
    <w:rsid w:val="00332D9C"/>
    <w:rsid w:val="0035414B"/>
    <w:rsid w:val="0036042F"/>
    <w:rsid w:val="00367675"/>
    <w:rsid w:val="0037306F"/>
    <w:rsid w:val="00377FB0"/>
    <w:rsid w:val="0038780B"/>
    <w:rsid w:val="003947CB"/>
    <w:rsid w:val="003A3C2E"/>
    <w:rsid w:val="003B11FC"/>
    <w:rsid w:val="003B50F5"/>
    <w:rsid w:val="003C4AFA"/>
    <w:rsid w:val="003D133A"/>
    <w:rsid w:val="003D668A"/>
    <w:rsid w:val="003F2C4F"/>
    <w:rsid w:val="0040070D"/>
    <w:rsid w:val="00403F6E"/>
    <w:rsid w:val="00404BCB"/>
    <w:rsid w:val="00407097"/>
    <w:rsid w:val="00412FDB"/>
    <w:rsid w:val="00417736"/>
    <w:rsid w:val="00424DB8"/>
    <w:rsid w:val="0042545B"/>
    <w:rsid w:val="00431170"/>
    <w:rsid w:val="00432750"/>
    <w:rsid w:val="00432A35"/>
    <w:rsid w:val="004376AE"/>
    <w:rsid w:val="00442BE5"/>
    <w:rsid w:val="0044316B"/>
    <w:rsid w:val="00452C3E"/>
    <w:rsid w:val="00457B15"/>
    <w:rsid w:val="00460FE5"/>
    <w:rsid w:val="00470B77"/>
    <w:rsid w:val="0047108E"/>
    <w:rsid w:val="0047515A"/>
    <w:rsid w:val="00475328"/>
    <w:rsid w:val="00475DAF"/>
    <w:rsid w:val="0047600E"/>
    <w:rsid w:val="00484FB9"/>
    <w:rsid w:val="00492B48"/>
    <w:rsid w:val="00497FD2"/>
    <w:rsid w:val="004A568B"/>
    <w:rsid w:val="004B2BC0"/>
    <w:rsid w:val="004B5DB6"/>
    <w:rsid w:val="004C1074"/>
    <w:rsid w:val="004C162A"/>
    <w:rsid w:val="004D16A5"/>
    <w:rsid w:val="004F6C9A"/>
    <w:rsid w:val="0050204A"/>
    <w:rsid w:val="00503D5F"/>
    <w:rsid w:val="0050441A"/>
    <w:rsid w:val="00522AE8"/>
    <w:rsid w:val="00526AE6"/>
    <w:rsid w:val="00534D75"/>
    <w:rsid w:val="00543A0C"/>
    <w:rsid w:val="00544652"/>
    <w:rsid w:val="0055609C"/>
    <w:rsid w:val="005705E1"/>
    <w:rsid w:val="00584DE3"/>
    <w:rsid w:val="005857C6"/>
    <w:rsid w:val="0058583D"/>
    <w:rsid w:val="00585882"/>
    <w:rsid w:val="005945A8"/>
    <w:rsid w:val="005A0282"/>
    <w:rsid w:val="005B1ACA"/>
    <w:rsid w:val="005D3CB8"/>
    <w:rsid w:val="005D4D18"/>
    <w:rsid w:val="005E317F"/>
    <w:rsid w:val="005E5233"/>
    <w:rsid w:val="005E7374"/>
    <w:rsid w:val="005F2E80"/>
    <w:rsid w:val="00604461"/>
    <w:rsid w:val="00604EEB"/>
    <w:rsid w:val="0061170F"/>
    <w:rsid w:val="006122C6"/>
    <w:rsid w:val="00614D1A"/>
    <w:rsid w:val="0063002D"/>
    <w:rsid w:val="00630BA8"/>
    <w:rsid w:val="006316F6"/>
    <w:rsid w:val="00641187"/>
    <w:rsid w:val="006421B5"/>
    <w:rsid w:val="00646488"/>
    <w:rsid w:val="0064649D"/>
    <w:rsid w:val="00653172"/>
    <w:rsid w:val="00661B3E"/>
    <w:rsid w:val="006643E6"/>
    <w:rsid w:val="0067273E"/>
    <w:rsid w:val="00692D45"/>
    <w:rsid w:val="006957F6"/>
    <w:rsid w:val="006966B9"/>
    <w:rsid w:val="00697422"/>
    <w:rsid w:val="006B588E"/>
    <w:rsid w:val="006B6F8D"/>
    <w:rsid w:val="006C0E2F"/>
    <w:rsid w:val="006D363B"/>
    <w:rsid w:val="006E2E6D"/>
    <w:rsid w:val="006E6064"/>
    <w:rsid w:val="006E61A9"/>
    <w:rsid w:val="006F45E0"/>
    <w:rsid w:val="00705988"/>
    <w:rsid w:val="00706239"/>
    <w:rsid w:val="00711536"/>
    <w:rsid w:val="00720348"/>
    <w:rsid w:val="0072191B"/>
    <w:rsid w:val="0072216D"/>
    <w:rsid w:val="00732C52"/>
    <w:rsid w:val="00740DA8"/>
    <w:rsid w:val="007519B1"/>
    <w:rsid w:val="0075642F"/>
    <w:rsid w:val="00761AAA"/>
    <w:rsid w:val="00764C59"/>
    <w:rsid w:val="00773C2C"/>
    <w:rsid w:val="0077505A"/>
    <w:rsid w:val="0078110C"/>
    <w:rsid w:val="00792594"/>
    <w:rsid w:val="00797CDF"/>
    <w:rsid w:val="007A2FE8"/>
    <w:rsid w:val="007A4F54"/>
    <w:rsid w:val="007B26D4"/>
    <w:rsid w:val="007B2FE9"/>
    <w:rsid w:val="007C0FBD"/>
    <w:rsid w:val="007C6DFE"/>
    <w:rsid w:val="007D26B2"/>
    <w:rsid w:val="007D4662"/>
    <w:rsid w:val="007D46DE"/>
    <w:rsid w:val="007D48EB"/>
    <w:rsid w:val="007D739F"/>
    <w:rsid w:val="007E69BD"/>
    <w:rsid w:val="007E731F"/>
    <w:rsid w:val="007F628B"/>
    <w:rsid w:val="008011F6"/>
    <w:rsid w:val="008040EE"/>
    <w:rsid w:val="00816094"/>
    <w:rsid w:val="00816306"/>
    <w:rsid w:val="0082198F"/>
    <w:rsid w:val="00827DC3"/>
    <w:rsid w:val="00842229"/>
    <w:rsid w:val="00850623"/>
    <w:rsid w:val="00851227"/>
    <w:rsid w:val="0085290E"/>
    <w:rsid w:val="00853308"/>
    <w:rsid w:val="008617B9"/>
    <w:rsid w:val="00862336"/>
    <w:rsid w:val="008634CF"/>
    <w:rsid w:val="0086468C"/>
    <w:rsid w:val="00867E0B"/>
    <w:rsid w:val="008721E4"/>
    <w:rsid w:val="00873134"/>
    <w:rsid w:val="008745A2"/>
    <w:rsid w:val="00874D05"/>
    <w:rsid w:val="00875F7E"/>
    <w:rsid w:val="008C32F0"/>
    <w:rsid w:val="008C3EDE"/>
    <w:rsid w:val="008C7A4B"/>
    <w:rsid w:val="008E0C5E"/>
    <w:rsid w:val="008E4FBF"/>
    <w:rsid w:val="008F1BD7"/>
    <w:rsid w:val="008F41D8"/>
    <w:rsid w:val="008F6E1C"/>
    <w:rsid w:val="0090171C"/>
    <w:rsid w:val="009060C5"/>
    <w:rsid w:val="0091195F"/>
    <w:rsid w:val="00914CF6"/>
    <w:rsid w:val="009164E5"/>
    <w:rsid w:val="009226EF"/>
    <w:rsid w:val="009308DC"/>
    <w:rsid w:val="00937A59"/>
    <w:rsid w:val="00941F8E"/>
    <w:rsid w:val="00943883"/>
    <w:rsid w:val="00955B34"/>
    <w:rsid w:val="00956907"/>
    <w:rsid w:val="00957748"/>
    <w:rsid w:val="00960372"/>
    <w:rsid w:val="00960BC7"/>
    <w:rsid w:val="0096485B"/>
    <w:rsid w:val="00965396"/>
    <w:rsid w:val="009671C7"/>
    <w:rsid w:val="00967304"/>
    <w:rsid w:val="00976C72"/>
    <w:rsid w:val="00985C83"/>
    <w:rsid w:val="00986A0A"/>
    <w:rsid w:val="00995010"/>
    <w:rsid w:val="0099669C"/>
    <w:rsid w:val="009A1C67"/>
    <w:rsid w:val="009B236A"/>
    <w:rsid w:val="009B41C3"/>
    <w:rsid w:val="009B649D"/>
    <w:rsid w:val="009C0D9F"/>
    <w:rsid w:val="009C4F6C"/>
    <w:rsid w:val="009D252F"/>
    <w:rsid w:val="009D7970"/>
    <w:rsid w:val="009E4A5C"/>
    <w:rsid w:val="009F515E"/>
    <w:rsid w:val="00A0562F"/>
    <w:rsid w:val="00A05BDB"/>
    <w:rsid w:val="00A12EF4"/>
    <w:rsid w:val="00A16BE7"/>
    <w:rsid w:val="00A208D9"/>
    <w:rsid w:val="00A50ED1"/>
    <w:rsid w:val="00A52160"/>
    <w:rsid w:val="00A54D74"/>
    <w:rsid w:val="00A655A3"/>
    <w:rsid w:val="00A733A2"/>
    <w:rsid w:val="00A81C1C"/>
    <w:rsid w:val="00A8507E"/>
    <w:rsid w:val="00A87549"/>
    <w:rsid w:val="00A94BB6"/>
    <w:rsid w:val="00AA2080"/>
    <w:rsid w:val="00AB283B"/>
    <w:rsid w:val="00AB6F9E"/>
    <w:rsid w:val="00AB7133"/>
    <w:rsid w:val="00AC21C6"/>
    <w:rsid w:val="00AE185D"/>
    <w:rsid w:val="00B0700A"/>
    <w:rsid w:val="00B1370B"/>
    <w:rsid w:val="00B1587B"/>
    <w:rsid w:val="00B3090A"/>
    <w:rsid w:val="00B34172"/>
    <w:rsid w:val="00B41A08"/>
    <w:rsid w:val="00B54D28"/>
    <w:rsid w:val="00B60757"/>
    <w:rsid w:val="00B6697F"/>
    <w:rsid w:val="00B732E9"/>
    <w:rsid w:val="00B8077D"/>
    <w:rsid w:val="00B86175"/>
    <w:rsid w:val="00B90882"/>
    <w:rsid w:val="00BA050D"/>
    <w:rsid w:val="00BA1587"/>
    <w:rsid w:val="00BA2E76"/>
    <w:rsid w:val="00BA3393"/>
    <w:rsid w:val="00BA5A56"/>
    <w:rsid w:val="00BB6AD4"/>
    <w:rsid w:val="00BC726B"/>
    <w:rsid w:val="00BD2911"/>
    <w:rsid w:val="00BD3BF9"/>
    <w:rsid w:val="00BF39C2"/>
    <w:rsid w:val="00C028D3"/>
    <w:rsid w:val="00C05DFD"/>
    <w:rsid w:val="00C07641"/>
    <w:rsid w:val="00C22B82"/>
    <w:rsid w:val="00C235F1"/>
    <w:rsid w:val="00C268EF"/>
    <w:rsid w:val="00C37C22"/>
    <w:rsid w:val="00C47C39"/>
    <w:rsid w:val="00C509CD"/>
    <w:rsid w:val="00C55C3F"/>
    <w:rsid w:val="00C60194"/>
    <w:rsid w:val="00C644F8"/>
    <w:rsid w:val="00C711EC"/>
    <w:rsid w:val="00C74A26"/>
    <w:rsid w:val="00C75B5C"/>
    <w:rsid w:val="00C75BA0"/>
    <w:rsid w:val="00C828F7"/>
    <w:rsid w:val="00C90A2D"/>
    <w:rsid w:val="00C90DEE"/>
    <w:rsid w:val="00C96AB7"/>
    <w:rsid w:val="00CA133C"/>
    <w:rsid w:val="00CA2E7D"/>
    <w:rsid w:val="00CA38C6"/>
    <w:rsid w:val="00CA4378"/>
    <w:rsid w:val="00CB1E00"/>
    <w:rsid w:val="00CB3099"/>
    <w:rsid w:val="00CC6B7C"/>
    <w:rsid w:val="00CD0B6E"/>
    <w:rsid w:val="00CD0EB6"/>
    <w:rsid w:val="00CD22FF"/>
    <w:rsid w:val="00CD546C"/>
    <w:rsid w:val="00CF0ECE"/>
    <w:rsid w:val="00CF33E8"/>
    <w:rsid w:val="00D103AF"/>
    <w:rsid w:val="00D1342D"/>
    <w:rsid w:val="00D21141"/>
    <w:rsid w:val="00D278C9"/>
    <w:rsid w:val="00D34D61"/>
    <w:rsid w:val="00D42510"/>
    <w:rsid w:val="00D45496"/>
    <w:rsid w:val="00D5020D"/>
    <w:rsid w:val="00D61B10"/>
    <w:rsid w:val="00D6254A"/>
    <w:rsid w:val="00D65D5E"/>
    <w:rsid w:val="00D6640A"/>
    <w:rsid w:val="00D672AB"/>
    <w:rsid w:val="00D7619F"/>
    <w:rsid w:val="00D828FD"/>
    <w:rsid w:val="00D91D3A"/>
    <w:rsid w:val="00D92037"/>
    <w:rsid w:val="00D9577A"/>
    <w:rsid w:val="00D95BE6"/>
    <w:rsid w:val="00DB0618"/>
    <w:rsid w:val="00DB1541"/>
    <w:rsid w:val="00DC04E5"/>
    <w:rsid w:val="00DC0E34"/>
    <w:rsid w:val="00DC7DEB"/>
    <w:rsid w:val="00DD184F"/>
    <w:rsid w:val="00DD3302"/>
    <w:rsid w:val="00DD5253"/>
    <w:rsid w:val="00DD7B73"/>
    <w:rsid w:val="00DE24CC"/>
    <w:rsid w:val="00DE678F"/>
    <w:rsid w:val="00DF12E1"/>
    <w:rsid w:val="00DF1E2E"/>
    <w:rsid w:val="00DF55F2"/>
    <w:rsid w:val="00DF5807"/>
    <w:rsid w:val="00E2131B"/>
    <w:rsid w:val="00E223D6"/>
    <w:rsid w:val="00E258CB"/>
    <w:rsid w:val="00E3303F"/>
    <w:rsid w:val="00E63D32"/>
    <w:rsid w:val="00E657E6"/>
    <w:rsid w:val="00E70DF1"/>
    <w:rsid w:val="00E7327E"/>
    <w:rsid w:val="00E76D30"/>
    <w:rsid w:val="00E86F0C"/>
    <w:rsid w:val="00E90C92"/>
    <w:rsid w:val="00E9109E"/>
    <w:rsid w:val="00EA047F"/>
    <w:rsid w:val="00EA2ECC"/>
    <w:rsid w:val="00EB1AF9"/>
    <w:rsid w:val="00EB618D"/>
    <w:rsid w:val="00EC02D3"/>
    <w:rsid w:val="00EC3520"/>
    <w:rsid w:val="00ED2B5B"/>
    <w:rsid w:val="00EE112B"/>
    <w:rsid w:val="00EE16E6"/>
    <w:rsid w:val="00EE2B94"/>
    <w:rsid w:val="00EE57D8"/>
    <w:rsid w:val="00EF2B6B"/>
    <w:rsid w:val="00EF4B12"/>
    <w:rsid w:val="00EF6118"/>
    <w:rsid w:val="00EF7991"/>
    <w:rsid w:val="00F22D4F"/>
    <w:rsid w:val="00F337BE"/>
    <w:rsid w:val="00F36A42"/>
    <w:rsid w:val="00F42DCA"/>
    <w:rsid w:val="00F438B3"/>
    <w:rsid w:val="00F47758"/>
    <w:rsid w:val="00F52DF4"/>
    <w:rsid w:val="00F7454F"/>
    <w:rsid w:val="00F7487B"/>
    <w:rsid w:val="00F92A39"/>
    <w:rsid w:val="00FA2FED"/>
    <w:rsid w:val="00FB0940"/>
    <w:rsid w:val="00FB5E72"/>
    <w:rsid w:val="00FC73D3"/>
    <w:rsid w:val="00FF1625"/>
    <w:rsid w:val="00FF682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  <w:style w:type="paragraph" w:styleId="berarbeitung">
    <w:name w:val="Revision"/>
    <w:hidden/>
    <w:uiPriority w:val="99"/>
    <w:semiHidden/>
    <w:rsid w:val="00106127"/>
    <w:pPr>
      <w:spacing w:after="0" w:line="240" w:lineRule="auto"/>
    </w:pPr>
    <w:rPr>
      <w:sz w:val="20"/>
    </w:rPr>
  </w:style>
  <w:style w:type="character" w:styleId="Link">
    <w:name w:val="Hyperlink"/>
    <w:basedOn w:val="Absatz-Standardschriftart"/>
    <w:uiPriority w:val="99"/>
    <w:unhideWhenUsed/>
    <w:rsid w:val="0054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arkus.stolper@ardex.d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49</cp:revision>
  <cp:lastPrinted>2018-01-02T13:56:00Z</cp:lastPrinted>
  <dcterms:created xsi:type="dcterms:W3CDTF">2018-01-23T15:04:00Z</dcterms:created>
  <dcterms:modified xsi:type="dcterms:W3CDTF">2018-03-09T11:29:00Z</dcterms:modified>
</cp:coreProperties>
</file>